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C5" w:rsidRPr="00D05AC5" w:rsidRDefault="00D05AC5" w:rsidP="00D05AC5">
      <w:pPr>
        <w:pStyle w:val="a3"/>
        <w:rPr>
          <w:u w:val="single"/>
        </w:rPr>
      </w:pPr>
      <w:r w:rsidRPr="00D05AC5">
        <w:rPr>
          <w:u w:val="single"/>
        </w:rPr>
        <w:t xml:space="preserve">Задания к разделу 1 </w:t>
      </w:r>
    </w:p>
    <w:p w:rsidR="00D05AC5" w:rsidRDefault="00D05AC5" w:rsidP="00D05AC5">
      <w:pPr>
        <w:pStyle w:val="a3"/>
      </w:pPr>
      <w:r>
        <w:t>Составьте свой тайм-</w:t>
      </w:r>
      <w:proofErr w:type="spellStart"/>
      <w:r>
        <w:t>лайн</w:t>
      </w:r>
      <w:proofErr w:type="spellEnd"/>
      <w:r>
        <w:t xml:space="preserve">, в рамках которого проанализируйте цели и задачи, которые Вы себе ставили во время учебы в 9-11 классах и ставите сейчас на ближайшие 3-5 лет. Вы должны проанализировать цели и задачи, связанные с образованием и будущей карьерой. Вы должны дать критическую оценку результату, которого достигли, ставя перед собой те или иные цели в 9-11 классах. Максимально подробно (например, с указанием конкретных научных конференций, в которых собираетесь принимать участие; анализом списка компаний, в которых планируете стажироваться и др.) расскажите о том, что будете делать в ближайшие 3-5 лет для успешной карьеры в будущем. </w:t>
      </w:r>
    </w:p>
    <w:p w:rsidR="00D05AC5" w:rsidRPr="00D05AC5" w:rsidRDefault="00D05AC5" w:rsidP="00D05AC5">
      <w:pPr>
        <w:pStyle w:val="a3"/>
        <w:rPr>
          <w:u w:val="single"/>
        </w:rPr>
      </w:pPr>
      <w:r w:rsidRPr="00D05AC5">
        <w:rPr>
          <w:u w:val="single"/>
        </w:rPr>
        <w:t xml:space="preserve">Рубежный контроль к разделу 1 </w:t>
      </w:r>
    </w:p>
    <w:p w:rsidR="00D05AC5" w:rsidRDefault="00D05AC5" w:rsidP="00D05AC5">
      <w:pPr>
        <w:pStyle w:val="a3"/>
      </w:pPr>
      <w:r>
        <w:t xml:space="preserve">В течение 1-2-х недель попользуйтесь 2-3 органайзерами для мобильных устройств. Самостоятельно (не прибегая к описаниям в Интернете!) выделите плюсы и минусы каждого из них. Ответьте на вопросы: помогают ли Вам мобильные органайзеры успешно планировать свой день (если да, то каким образом, если нет, почему)? Что бы Вы усовершенствовали в конкретном мобильном органайзере? </w:t>
      </w:r>
    </w:p>
    <w:p w:rsidR="00D05AC5" w:rsidRPr="00D05AC5" w:rsidRDefault="00D05AC5" w:rsidP="00D05AC5">
      <w:pPr>
        <w:pStyle w:val="a3"/>
        <w:rPr>
          <w:u w:val="single"/>
        </w:rPr>
      </w:pPr>
      <w:bookmarkStart w:id="0" w:name="_GoBack"/>
      <w:bookmarkEnd w:id="0"/>
      <w:r w:rsidRPr="00D05AC5">
        <w:rPr>
          <w:u w:val="single"/>
        </w:rPr>
        <w:t xml:space="preserve">ИПЗ (2) </w:t>
      </w:r>
    </w:p>
    <w:p w:rsidR="00D05AC5" w:rsidRDefault="00D05AC5" w:rsidP="00D05AC5">
      <w:pPr>
        <w:pStyle w:val="a3"/>
      </w:pPr>
      <w:r>
        <w:t xml:space="preserve">Изучите правила составления сопроводительных писем к резюме. Составьте сопроводительное письмо в компанию, в которой хотели бы работать. </w:t>
      </w:r>
    </w:p>
    <w:p w:rsidR="00776B54" w:rsidRPr="00D05AC5" w:rsidRDefault="00776B54">
      <w:pPr>
        <w:rPr>
          <w:rFonts w:ascii="Times New Roman" w:hAnsi="Times New Roman" w:cs="Times New Roman"/>
        </w:rPr>
      </w:pPr>
    </w:p>
    <w:sectPr w:rsidR="00776B54" w:rsidRPr="00D0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C5"/>
    <w:rsid w:val="00671BD1"/>
    <w:rsid w:val="00776B54"/>
    <w:rsid w:val="00D0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B9646-DF26-4FB8-A4D0-FF449189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000</cp:lastModifiedBy>
  <cp:revision>2</cp:revision>
  <dcterms:created xsi:type="dcterms:W3CDTF">2018-12-10T11:09:00Z</dcterms:created>
  <dcterms:modified xsi:type="dcterms:W3CDTF">2018-12-11T06:34:00Z</dcterms:modified>
</cp:coreProperties>
</file>